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81" w:rsidRDefault="00552E81">
      <w:pPr>
        <w:pStyle w:val="a3"/>
        <w:spacing w:before="40"/>
        <w:rPr>
          <w:sz w:val="28"/>
        </w:rPr>
      </w:pPr>
    </w:p>
    <w:p w:rsidR="00552E81" w:rsidRDefault="004C3812">
      <w:pPr>
        <w:pStyle w:val="1"/>
        <w:ind w:firstLine="0"/>
        <w:jc w:val="center"/>
      </w:pPr>
      <w:r>
        <w:t>Организация</w:t>
      </w:r>
      <w:r>
        <w:rPr>
          <w:spacing w:val="-13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8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учреждениями,</w:t>
      </w:r>
      <w:r>
        <w:rPr>
          <w:spacing w:val="-9"/>
        </w:rPr>
        <w:t xml:space="preserve"> </w:t>
      </w:r>
      <w:r>
        <w:rPr>
          <w:spacing w:val="-2"/>
        </w:rPr>
        <w:t>предприятиями.</w:t>
      </w:r>
    </w:p>
    <w:p w:rsidR="00552E81" w:rsidRDefault="004C3812">
      <w:pPr>
        <w:spacing w:before="320"/>
        <w:ind w:left="141" w:right="6"/>
        <w:jc w:val="center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2024-2025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год</w:t>
      </w:r>
    </w:p>
    <w:p w:rsidR="00552E81" w:rsidRDefault="00552E81">
      <w:pPr>
        <w:pStyle w:val="a3"/>
        <w:spacing w:before="46"/>
      </w:pPr>
    </w:p>
    <w:p w:rsidR="00552E81" w:rsidRDefault="004C3812">
      <w:pPr>
        <w:pStyle w:val="2"/>
      </w:pPr>
      <w:r>
        <w:rPr>
          <w:spacing w:val="-2"/>
        </w:rPr>
        <w:t>Цели:</w:t>
      </w:r>
    </w:p>
    <w:p w:rsidR="00552E81" w:rsidRDefault="00552E81">
      <w:pPr>
        <w:pStyle w:val="a3"/>
        <w:spacing w:before="22"/>
        <w:rPr>
          <w:b/>
        </w:rPr>
      </w:pPr>
    </w:p>
    <w:p w:rsidR="00552E81" w:rsidRDefault="004C3812">
      <w:pPr>
        <w:pStyle w:val="a4"/>
        <w:numPr>
          <w:ilvl w:val="0"/>
          <w:numId w:val="4"/>
        </w:numPr>
        <w:tabs>
          <w:tab w:val="left" w:pos="346"/>
        </w:tabs>
        <w:spacing w:line="360" w:lineRule="auto"/>
        <w:ind w:left="143" w:right="103" w:firstLine="6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самореализации в обществе;</w:t>
      </w:r>
    </w:p>
    <w:p w:rsidR="00552E81" w:rsidRDefault="004C3812">
      <w:pPr>
        <w:pStyle w:val="a4"/>
        <w:numPr>
          <w:ilvl w:val="0"/>
          <w:numId w:val="4"/>
        </w:numPr>
        <w:tabs>
          <w:tab w:val="left" w:pos="286"/>
        </w:tabs>
        <w:spacing w:before="160" w:line="360" w:lineRule="auto"/>
        <w:ind w:left="143" w:right="746" w:firstLine="0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5"/>
          <w:sz w:val="24"/>
        </w:rPr>
        <w:t xml:space="preserve"> </w:t>
      </w:r>
      <w:r>
        <w:rPr>
          <w:sz w:val="24"/>
        </w:rPr>
        <w:t>и запросами рынка труда.</w:t>
      </w:r>
    </w:p>
    <w:p w:rsidR="00552E81" w:rsidRDefault="004C3812">
      <w:pPr>
        <w:pStyle w:val="2"/>
        <w:spacing w:before="160"/>
      </w:pPr>
      <w:r>
        <w:rPr>
          <w:spacing w:val="-2"/>
        </w:rPr>
        <w:t>Задачи:</w:t>
      </w:r>
    </w:p>
    <w:p w:rsidR="00552E81" w:rsidRDefault="00552E81">
      <w:pPr>
        <w:pStyle w:val="a3"/>
        <w:spacing w:before="22"/>
        <w:rPr>
          <w:b/>
        </w:rPr>
      </w:pPr>
    </w:p>
    <w:p w:rsidR="00552E81" w:rsidRDefault="004C3812">
      <w:pPr>
        <w:pStyle w:val="a4"/>
        <w:numPr>
          <w:ilvl w:val="0"/>
          <w:numId w:val="4"/>
        </w:numPr>
        <w:tabs>
          <w:tab w:val="left" w:pos="286"/>
        </w:tabs>
        <w:ind w:left="286" w:hanging="143"/>
        <w:rPr>
          <w:sz w:val="24"/>
        </w:rPr>
      </w:pPr>
      <w:r>
        <w:rPr>
          <w:sz w:val="24"/>
        </w:rPr>
        <w:t>Ознакомление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миром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сферах.</w:t>
      </w:r>
    </w:p>
    <w:p w:rsidR="00552E81" w:rsidRDefault="00552E81">
      <w:pPr>
        <w:pStyle w:val="a3"/>
        <w:spacing w:before="22"/>
      </w:pPr>
    </w:p>
    <w:p w:rsidR="00552E81" w:rsidRDefault="004C3812">
      <w:pPr>
        <w:pStyle w:val="a4"/>
        <w:numPr>
          <w:ilvl w:val="0"/>
          <w:numId w:val="4"/>
        </w:numPr>
        <w:tabs>
          <w:tab w:val="left" w:pos="347"/>
        </w:tabs>
        <w:ind w:left="347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552E81" w:rsidRDefault="00552E81">
      <w:pPr>
        <w:pStyle w:val="a3"/>
        <w:spacing w:before="22"/>
      </w:pPr>
    </w:p>
    <w:p w:rsidR="00552E81" w:rsidRDefault="004C3812">
      <w:pPr>
        <w:pStyle w:val="a4"/>
        <w:numPr>
          <w:ilvl w:val="0"/>
          <w:numId w:val="4"/>
        </w:numPr>
        <w:tabs>
          <w:tab w:val="left" w:pos="286"/>
        </w:tabs>
        <w:ind w:left="286" w:hanging="143"/>
        <w:rPr>
          <w:sz w:val="24"/>
        </w:rPr>
      </w:pPr>
      <w:r>
        <w:rPr>
          <w:sz w:val="24"/>
        </w:rPr>
        <w:t>Получение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предпочтениях,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профилям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552E81" w:rsidRDefault="00552E81">
      <w:pPr>
        <w:pStyle w:val="a3"/>
        <w:spacing w:before="22"/>
      </w:pPr>
    </w:p>
    <w:p w:rsidR="00552E81" w:rsidRDefault="004C3812">
      <w:pPr>
        <w:pStyle w:val="a4"/>
        <w:numPr>
          <w:ilvl w:val="0"/>
          <w:numId w:val="4"/>
        </w:numPr>
        <w:tabs>
          <w:tab w:val="left" w:pos="347"/>
        </w:tabs>
        <w:ind w:left="347" w:hanging="143"/>
        <w:rPr>
          <w:sz w:val="24"/>
        </w:rPr>
      </w:pPr>
      <w:r>
        <w:rPr>
          <w:sz w:val="24"/>
        </w:rPr>
        <w:t>Оказание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испытывающим</w:t>
      </w:r>
      <w:r>
        <w:rPr>
          <w:spacing w:val="-1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профессии.</w:t>
      </w:r>
    </w:p>
    <w:p w:rsidR="00552E81" w:rsidRDefault="00552E81">
      <w:pPr>
        <w:pStyle w:val="a3"/>
        <w:spacing w:before="22"/>
      </w:pPr>
    </w:p>
    <w:p w:rsidR="00552E81" w:rsidRDefault="004C3812">
      <w:pPr>
        <w:pStyle w:val="a4"/>
        <w:numPr>
          <w:ilvl w:val="0"/>
          <w:numId w:val="4"/>
        </w:numPr>
        <w:tabs>
          <w:tab w:val="left" w:pos="346"/>
        </w:tabs>
        <w:spacing w:line="360" w:lineRule="auto"/>
        <w:ind w:left="143" w:right="256" w:firstLine="60"/>
        <w:rPr>
          <w:sz w:val="24"/>
        </w:rPr>
      </w:pP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8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6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возможных м</w:t>
      </w:r>
      <w:r>
        <w:rPr>
          <w:sz w:val="24"/>
        </w:rPr>
        <w:t>оделей достижения высокой квалификации в ней.</w:t>
      </w:r>
    </w:p>
    <w:p w:rsidR="00552E81" w:rsidRDefault="004C3812">
      <w:pPr>
        <w:pStyle w:val="a4"/>
        <w:numPr>
          <w:ilvl w:val="0"/>
          <w:numId w:val="4"/>
        </w:numPr>
        <w:tabs>
          <w:tab w:val="left" w:pos="286"/>
        </w:tabs>
        <w:spacing w:before="160" w:line="360" w:lineRule="auto"/>
        <w:ind w:left="143" w:right="1109" w:firstLine="0"/>
        <w:rPr>
          <w:sz w:val="24"/>
        </w:rPr>
      </w:pPr>
      <w:r>
        <w:rPr>
          <w:sz w:val="24"/>
        </w:rPr>
        <w:t>Дополнительная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14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3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4"/>
          <w:sz w:val="24"/>
        </w:rPr>
        <w:t xml:space="preserve"> </w:t>
      </w:r>
      <w:r>
        <w:rPr>
          <w:sz w:val="24"/>
        </w:rPr>
        <w:t>спрогнозировать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14"/>
          <w:sz w:val="24"/>
        </w:rPr>
        <w:t xml:space="preserve"> </w:t>
      </w:r>
      <w:r>
        <w:rPr>
          <w:sz w:val="24"/>
        </w:rPr>
        <w:t>(дети</w:t>
      </w:r>
      <w:r>
        <w:rPr>
          <w:spacing w:val="-14"/>
          <w:sz w:val="24"/>
        </w:rPr>
        <w:t xml:space="preserve"> </w:t>
      </w:r>
      <w:r>
        <w:rPr>
          <w:sz w:val="24"/>
        </w:rPr>
        <w:t>– инвалиды, дети из неблагополучных семей, дети «Группы риска»).</w:t>
      </w:r>
    </w:p>
    <w:p w:rsidR="00552E81" w:rsidRDefault="00552E81">
      <w:pPr>
        <w:pStyle w:val="a4"/>
        <w:spacing w:line="360" w:lineRule="auto"/>
        <w:rPr>
          <w:sz w:val="24"/>
        </w:rPr>
        <w:sectPr w:rsidR="00552E81">
          <w:type w:val="continuous"/>
          <w:pgSz w:w="16840" w:h="11900" w:orient="landscape"/>
          <w:pgMar w:top="1340" w:right="1133" w:bottom="280" w:left="992" w:header="720" w:footer="720" w:gutter="0"/>
          <w:cols w:space="720"/>
        </w:sectPr>
      </w:pPr>
    </w:p>
    <w:p w:rsidR="00552E81" w:rsidRDefault="00552E81">
      <w:pPr>
        <w:pStyle w:val="a3"/>
        <w:spacing w:before="85"/>
      </w:pPr>
    </w:p>
    <w:p w:rsidR="00552E81" w:rsidRDefault="004C3812">
      <w:pPr>
        <w:pStyle w:val="a4"/>
        <w:numPr>
          <w:ilvl w:val="0"/>
          <w:numId w:val="4"/>
        </w:numPr>
        <w:tabs>
          <w:tab w:val="left" w:pos="286"/>
        </w:tabs>
        <w:spacing w:before="1" w:line="360" w:lineRule="auto"/>
        <w:ind w:left="143" w:right="447" w:firstLine="0"/>
        <w:rPr>
          <w:sz w:val="24"/>
        </w:rPr>
      </w:pPr>
      <w:r>
        <w:rPr>
          <w:sz w:val="24"/>
        </w:rPr>
        <w:t>Выработка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гибкой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кооперации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9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а также с предприятиями города.</w:t>
      </w:r>
    </w:p>
    <w:p w:rsidR="00552E81" w:rsidRDefault="00552E81">
      <w:pPr>
        <w:pStyle w:val="a3"/>
      </w:pPr>
    </w:p>
    <w:p w:rsidR="00552E81" w:rsidRDefault="00552E81">
      <w:pPr>
        <w:pStyle w:val="a3"/>
        <w:spacing w:before="182"/>
      </w:pPr>
    </w:p>
    <w:p w:rsidR="00552E81" w:rsidRDefault="004C3812">
      <w:pPr>
        <w:pStyle w:val="2"/>
      </w:pPr>
      <w:r>
        <w:t>Содержание</w:t>
      </w:r>
      <w:r>
        <w:rPr>
          <w:spacing w:val="-8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552E81" w:rsidRDefault="00552E81">
      <w:pPr>
        <w:pStyle w:val="a3"/>
        <w:spacing w:before="22"/>
        <w:rPr>
          <w:b/>
        </w:rPr>
      </w:pPr>
    </w:p>
    <w:p w:rsidR="00552E81" w:rsidRDefault="004C3812">
      <w:pPr>
        <w:pStyle w:val="a3"/>
        <w:spacing w:line="360" w:lineRule="auto"/>
        <w:ind w:left="143" w:right="129"/>
      </w:pPr>
      <w:r>
        <w:t>План работы реализуется в процессе обучения, внеклассной, внешкольной деятельности в условиях взаимодействия школы с другими социальными структурами: семьей, профессиональными учебными заведениями, предприятиями, учреждениями. Профессиональная ориентация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учебно-воспитательной</w:t>
      </w:r>
      <w:r>
        <w:rPr>
          <w:spacing w:val="-10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направленной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усвоение</w:t>
      </w:r>
      <w:r>
        <w:rPr>
          <w:spacing w:val="-8"/>
        </w:rPr>
        <w:t xml:space="preserve"> </w:t>
      </w:r>
      <w:proofErr w:type="gramStart"/>
      <w:r>
        <w:t>обучающимися</w:t>
      </w:r>
      <w:proofErr w:type="gramEnd"/>
      <w:r>
        <w:rPr>
          <w:spacing w:val="-8"/>
        </w:rPr>
        <w:t xml:space="preserve"> </w:t>
      </w:r>
      <w:r>
        <w:t>необходимого</w:t>
      </w:r>
      <w:r>
        <w:rPr>
          <w:spacing w:val="-9"/>
        </w:rPr>
        <w:t xml:space="preserve"> </w:t>
      </w:r>
      <w:r>
        <w:t>объёма</w:t>
      </w:r>
      <w:r>
        <w:rPr>
          <w:spacing w:val="-8"/>
        </w:rPr>
        <w:t xml:space="preserve"> </w:t>
      </w:r>
      <w:r>
        <w:t>знаний о социально-экономических и психофизических характеристиках профессий.</w:t>
      </w:r>
    </w:p>
    <w:p w:rsidR="00552E81" w:rsidRDefault="004C3812">
      <w:pPr>
        <w:pStyle w:val="2"/>
        <w:spacing w:before="160"/>
        <w:ind w:left="203"/>
      </w:pPr>
      <w:r>
        <w:t>Главные</w:t>
      </w:r>
      <w:r>
        <w:rPr>
          <w:spacing w:val="-15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профориентации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52E81" w:rsidRDefault="00552E81">
      <w:pPr>
        <w:pStyle w:val="a3"/>
        <w:spacing w:before="22"/>
        <w:rPr>
          <w:b/>
        </w:rPr>
      </w:pPr>
    </w:p>
    <w:p w:rsidR="00552E81" w:rsidRDefault="004C3812">
      <w:pPr>
        <w:pStyle w:val="a3"/>
        <w:spacing w:line="360" w:lineRule="auto"/>
        <w:ind w:left="143"/>
      </w:pPr>
      <w:r>
        <w:t>-сформировать</w:t>
      </w:r>
      <w:r>
        <w:rPr>
          <w:spacing w:val="-8"/>
        </w:rPr>
        <w:t xml:space="preserve"> </w:t>
      </w:r>
      <w:r>
        <w:t>положительное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труду;</w:t>
      </w:r>
      <w:r>
        <w:rPr>
          <w:spacing w:val="-7"/>
        </w:rPr>
        <w:t xml:space="preserve"> </w:t>
      </w:r>
      <w:proofErr w:type="gramStart"/>
      <w:r>
        <w:t>-н</w:t>
      </w:r>
      <w:proofErr w:type="gramEnd"/>
      <w:r>
        <w:t>аучить</w:t>
      </w:r>
      <w:r>
        <w:rPr>
          <w:spacing w:val="-8"/>
        </w:rPr>
        <w:t xml:space="preserve"> </w:t>
      </w:r>
      <w:r>
        <w:t>разбираться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содержании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деятельности;</w:t>
      </w:r>
      <w:r>
        <w:rPr>
          <w:spacing w:val="-10"/>
        </w:rPr>
        <w:t xml:space="preserve"> </w:t>
      </w:r>
      <w:r>
        <w:t>-научить</w:t>
      </w:r>
      <w:r>
        <w:rPr>
          <w:spacing w:val="-8"/>
        </w:rPr>
        <w:t xml:space="preserve"> </w:t>
      </w:r>
      <w:r>
        <w:t>соотносить требования, предъявляемые профессией, с индивидуальными качествами;</w:t>
      </w:r>
    </w:p>
    <w:p w:rsidR="00552E81" w:rsidRDefault="004C3812">
      <w:pPr>
        <w:pStyle w:val="a3"/>
        <w:spacing w:before="160" w:line="360" w:lineRule="auto"/>
        <w:ind w:left="143"/>
      </w:pPr>
      <w:r>
        <w:t>-</w:t>
      </w:r>
      <w:r>
        <w:rPr>
          <w:spacing w:val="-5"/>
        </w:rPr>
        <w:t xml:space="preserve"> </w:t>
      </w:r>
      <w:r>
        <w:t>научить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способности,</w:t>
      </w:r>
      <w:r>
        <w:rPr>
          <w:spacing w:val="-4"/>
        </w:rPr>
        <w:t xml:space="preserve"> </w:t>
      </w:r>
      <w:r>
        <w:t>(сформировать</w:t>
      </w:r>
      <w:r>
        <w:rPr>
          <w:spacing w:val="-5"/>
        </w:rPr>
        <w:t xml:space="preserve"> </w:t>
      </w:r>
      <w:r>
        <w:t>потребность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осознании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 xml:space="preserve">своей </w:t>
      </w:r>
      <w:r>
        <w:rPr>
          <w:spacing w:val="-2"/>
        </w:rPr>
        <w:t>личности)</w:t>
      </w:r>
    </w:p>
    <w:p w:rsidR="00552E81" w:rsidRDefault="004C3812">
      <w:pPr>
        <w:pStyle w:val="a3"/>
        <w:spacing w:before="160"/>
        <w:ind w:left="204"/>
      </w:pPr>
      <w:r>
        <w:t>Работа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профориентации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направлениям:</w:t>
      </w:r>
    </w:p>
    <w:p w:rsidR="00552E81" w:rsidRDefault="00552E81">
      <w:pPr>
        <w:pStyle w:val="a3"/>
        <w:spacing w:before="22"/>
      </w:pPr>
    </w:p>
    <w:p w:rsidR="00552E81" w:rsidRDefault="004C3812">
      <w:pPr>
        <w:pStyle w:val="a4"/>
        <w:numPr>
          <w:ilvl w:val="0"/>
          <w:numId w:val="4"/>
        </w:numPr>
        <w:tabs>
          <w:tab w:val="left" w:pos="286"/>
        </w:tabs>
        <w:ind w:left="286" w:hanging="143"/>
        <w:rPr>
          <w:sz w:val="24"/>
        </w:rPr>
      </w:pPr>
      <w:r>
        <w:rPr>
          <w:sz w:val="24"/>
        </w:rPr>
        <w:t>Профессиональное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7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агитацию.</w:t>
      </w:r>
    </w:p>
    <w:p w:rsidR="00552E81" w:rsidRDefault="00552E81">
      <w:pPr>
        <w:pStyle w:val="a3"/>
        <w:spacing w:before="22"/>
      </w:pPr>
    </w:p>
    <w:p w:rsidR="00552E81" w:rsidRDefault="004C3812">
      <w:pPr>
        <w:pStyle w:val="a4"/>
        <w:numPr>
          <w:ilvl w:val="0"/>
          <w:numId w:val="4"/>
        </w:numPr>
        <w:tabs>
          <w:tab w:val="left" w:pos="286"/>
        </w:tabs>
        <w:spacing w:line="360" w:lineRule="auto"/>
        <w:ind w:left="143" w:right="1037" w:firstLine="0"/>
        <w:rPr>
          <w:sz w:val="24"/>
        </w:rPr>
      </w:pPr>
      <w:r>
        <w:rPr>
          <w:sz w:val="24"/>
        </w:rPr>
        <w:t>Предварительная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иной </w:t>
      </w:r>
      <w:r>
        <w:rPr>
          <w:spacing w:val="-2"/>
          <w:sz w:val="24"/>
        </w:rPr>
        <w:t>профессии.</w:t>
      </w:r>
    </w:p>
    <w:p w:rsidR="00552E81" w:rsidRDefault="004C3812">
      <w:pPr>
        <w:pStyle w:val="a4"/>
        <w:numPr>
          <w:ilvl w:val="0"/>
          <w:numId w:val="4"/>
        </w:numPr>
        <w:tabs>
          <w:tab w:val="left" w:pos="286"/>
        </w:tabs>
        <w:spacing w:before="160" w:line="360" w:lineRule="auto"/>
        <w:ind w:left="143" w:right="1280" w:firstLine="0"/>
        <w:rPr>
          <w:sz w:val="24"/>
        </w:rPr>
      </w:pPr>
      <w:r>
        <w:rPr>
          <w:sz w:val="24"/>
        </w:rPr>
        <w:t>Профессиональная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нацеленная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стороны специалистов профконсультантов.</w:t>
      </w:r>
    </w:p>
    <w:p w:rsidR="00552E81" w:rsidRDefault="00552E81">
      <w:pPr>
        <w:pStyle w:val="a4"/>
        <w:spacing w:line="360" w:lineRule="auto"/>
        <w:rPr>
          <w:sz w:val="24"/>
        </w:rPr>
        <w:sectPr w:rsidR="00552E81">
          <w:pgSz w:w="16840" w:h="11900" w:orient="landscape"/>
          <w:pgMar w:top="1340" w:right="1133" w:bottom="280" w:left="992" w:header="720" w:footer="720" w:gutter="0"/>
          <w:cols w:space="720"/>
        </w:sectPr>
      </w:pPr>
    </w:p>
    <w:p w:rsidR="00552E81" w:rsidRDefault="00552E81">
      <w:pPr>
        <w:pStyle w:val="a3"/>
        <w:spacing w:before="85"/>
      </w:pPr>
    </w:p>
    <w:p w:rsidR="00552E81" w:rsidRDefault="004C3812">
      <w:pPr>
        <w:pStyle w:val="a4"/>
        <w:numPr>
          <w:ilvl w:val="0"/>
          <w:numId w:val="4"/>
        </w:numPr>
        <w:tabs>
          <w:tab w:val="left" w:pos="286"/>
        </w:tabs>
        <w:spacing w:before="1"/>
        <w:ind w:left="286" w:hanging="143"/>
        <w:rPr>
          <w:sz w:val="24"/>
        </w:rPr>
      </w:pPr>
      <w:r>
        <w:rPr>
          <w:sz w:val="24"/>
        </w:rPr>
        <w:t>Социально-профессиональная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адаптация.</w:t>
      </w:r>
    </w:p>
    <w:p w:rsidR="00552E81" w:rsidRDefault="00552E81">
      <w:pPr>
        <w:pStyle w:val="a3"/>
        <w:spacing w:before="22"/>
      </w:pPr>
    </w:p>
    <w:p w:rsidR="00552E81" w:rsidRDefault="004C3812">
      <w:pPr>
        <w:pStyle w:val="a4"/>
        <w:numPr>
          <w:ilvl w:val="0"/>
          <w:numId w:val="4"/>
        </w:numPr>
        <w:tabs>
          <w:tab w:val="left" w:pos="346"/>
        </w:tabs>
        <w:spacing w:line="360" w:lineRule="auto"/>
        <w:ind w:left="143" w:right="18" w:firstLine="60"/>
        <w:rPr>
          <w:sz w:val="24"/>
        </w:rPr>
      </w:pPr>
      <w:r>
        <w:rPr>
          <w:sz w:val="24"/>
        </w:rPr>
        <w:t>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долга,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чести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достоинства. Важно помнить, что </w:t>
      </w:r>
      <w:proofErr w:type="spellStart"/>
      <w:r>
        <w:rPr>
          <w:sz w:val="24"/>
        </w:rPr>
        <w:t>профориентационная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 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приносит пользу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 тогда, когда к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работе привлечён весь коллектив школы, и когда соблюдаются следующие принципы:</w:t>
      </w:r>
    </w:p>
    <w:p w:rsidR="00552E81" w:rsidRDefault="004C3812">
      <w:pPr>
        <w:pStyle w:val="a4"/>
        <w:numPr>
          <w:ilvl w:val="0"/>
          <w:numId w:val="3"/>
        </w:numPr>
        <w:tabs>
          <w:tab w:val="left" w:pos="402"/>
        </w:tabs>
        <w:spacing w:before="160" w:line="360" w:lineRule="auto"/>
        <w:ind w:left="143" w:right="104" w:firstLine="0"/>
        <w:jc w:val="left"/>
        <w:rPr>
          <w:sz w:val="24"/>
        </w:rPr>
      </w:pPr>
      <w:r>
        <w:rPr>
          <w:sz w:val="24"/>
        </w:rPr>
        <w:t>Систематичность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профориентационн</w:t>
      </w:r>
      <w:r>
        <w:rPr>
          <w:sz w:val="24"/>
        </w:rPr>
        <w:t>ая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старшеклассниками.</w:t>
      </w:r>
      <w:r>
        <w:rPr>
          <w:spacing w:val="-5"/>
          <w:sz w:val="24"/>
        </w:rPr>
        <w:t xml:space="preserve"> </w:t>
      </w:r>
      <w:r>
        <w:rPr>
          <w:sz w:val="24"/>
        </w:rPr>
        <w:t>Эта работа ведется с первого по выпускной класс.</w:t>
      </w:r>
    </w:p>
    <w:p w:rsidR="00552E81" w:rsidRDefault="004C3812">
      <w:pPr>
        <w:pStyle w:val="a4"/>
        <w:numPr>
          <w:ilvl w:val="0"/>
          <w:numId w:val="3"/>
        </w:numPr>
        <w:tabs>
          <w:tab w:val="left" w:pos="402"/>
        </w:tabs>
        <w:spacing w:before="160" w:line="360" w:lineRule="auto"/>
        <w:ind w:left="143" w:right="17" w:firstLine="0"/>
        <w:jc w:val="left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5"/>
          <w:sz w:val="24"/>
        </w:rPr>
        <w:t xml:space="preserve"> </w:t>
      </w:r>
      <w:r>
        <w:rPr>
          <w:sz w:val="24"/>
        </w:rPr>
        <w:t>от различий в ценностных ориентациях и жизненных планах, от уровня успеваемости.</w:t>
      </w:r>
    </w:p>
    <w:p w:rsidR="00552E81" w:rsidRDefault="004C3812">
      <w:pPr>
        <w:pStyle w:val="a4"/>
        <w:numPr>
          <w:ilvl w:val="0"/>
          <w:numId w:val="3"/>
        </w:numPr>
        <w:tabs>
          <w:tab w:val="left" w:pos="402"/>
        </w:tabs>
        <w:spacing w:before="160"/>
        <w:ind w:left="402" w:hanging="259"/>
        <w:jc w:val="left"/>
        <w:rPr>
          <w:sz w:val="24"/>
        </w:rPr>
      </w:pPr>
      <w:r>
        <w:rPr>
          <w:sz w:val="24"/>
        </w:rPr>
        <w:t>Оптимальное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массовых,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552E81" w:rsidRDefault="00552E81">
      <w:pPr>
        <w:pStyle w:val="a3"/>
        <w:spacing w:before="22"/>
      </w:pPr>
    </w:p>
    <w:p w:rsidR="00552E81" w:rsidRDefault="004C3812">
      <w:pPr>
        <w:pStyle w:val="a4"/>
        <w:numPr>
          <w:ilvl w:val="0"/>
          <w:numId w:val="3"/>
        </w:numPr>
        <w:tabs>
          <w:tab w:val="left" w:pos="462"/>
        </w:tabs>
        <w:spacing w:line="360" w:lineRule="auto"/>
        <w:ind w:left="143" w:right="1510" w:firstLine="60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заве</w:t>
      </w:r>
      <w:r>
        <w:rPr>
          <w:sz w:val="24"/>
        </w:rPr>
        <w:t>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занятости, общественных молодежных организаций.</w:t>
      </w:r>
    </w:p>
    <w:p w:rsidR="00552E81" w:rsidRDefault="004C3812">
      <w:pPr>
        <w:pStyle w:val="a4"/>
        <w:numPr>
          <w:ilvl w:val="0"/>
          <w:numId w:val="3"/>
        </w:numPr>
        <w:tabs>
          <w:tab w:val="left" w:pos="402"/>
        </w:tabs>
        <w:spacing w:before="160" w:line="360" w:lineRule="auto"/>
        <w:ind w:left="143" w:right="478" w:firstLine="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5"/>
          <w:sz w:val="24"/>
        </w:rPr>
        <w:t xml:space="preserve"> </w:t>
      </w:r>
      <w:r>
        <w:rPr>
          <w:sz w:val="24"/>
        </w:rPr>
        <w:t>(органическое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кадрах).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эффективности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</w:t>
      </w:r>
    </w:p>
    <w:p w:rsidR="00552E81" w:rsidRDefault="004C3812">
      <w:pPr>
        <w:pStyle w:val="a3"/>
        <w:spacing w:before="160"/>
        <w:ind w:left="204"/>
      </w:pPr>
      <w:r>
        <w:t>К</w:t>
      </w:r>
      <w:r>
        <w:rPr>
          <w:spacing w:val="-11"/>
        </w:rPr>
        <w:t xml:space="preserve"> </w:t>
      </w:r>
      <w:r>
        <w:t>основным</w:t>
      </w:r>
      <w:r>
        <w:rPr>
          <w:spacing w:val="-9"/>
        </w:rPr>
        <w:t xml:space="preserve"> </w:t>
      </w:r>
      <w:r>
        <w:t>результативным</w:t>
      </w:r>
      <w:r>
        <w:rPr>
          <w:spacing w:val="-8"/>
        </w:rPr>
        <w:t xml:space="preserve"> </w:t>
      </w:r>
      <w:r>
        <w:t>критериям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показателям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9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8"/>
        </w:rPr>
        <w:t xml:space="preserve"> </w:t>
      </w:r>
      <w:r>
        <w:t>работы,</w:t>
      </w:r>
      <w:r>
        <w:rPr>
          <w:spacing w:val="-8"/>
        </w:rPr>
        <w:t xml:space="preserve"> </w:t>
      </w:r>
      <w:r>
        <w:t>прежде</w:t>
      </w:r>
      <w:r>
        <w:rPr>
          <w:spacing w:val="-9"/>
        </w:rPr>
        <w:t xml:space="preserve"> </w:t>
      </w:r>
      <w:r>
        <w:t>всего,</w:t>
      </w:r>
      <w:r>
        <w:rPr>
          <w:spacing w:val="-7"/>
        </w:rPr>
        <w:t xml:space="preserve"> </w:t>
      </w:r>
      <w:r>
        <w:rPr>
          <w:spacing w:val="-2"/>
        </w:rPr>
        <w:t>относятся:</w:t>
      </w:r>
    </w:p>
    <w:p w:rsidR="00552E81" w:rsidRDefault="00552E81">
      <w:pPr>
        <w:pStyle w:val="a3"/>
        <w:spacing w:before="22"/>
      </w:pPr>
    </w:p>
    <w:p w:rsidR="00552E81" w:rsidRDefault="004C3812">
      <w:pPr>
        <w:pStyle w:val="a4"/>
        <w:numPr>
          <w:ilvl w:val="0"/>
          <w:numId w:val="2"/>
        </w:numPr>
        <w:tabs>
          <w:tab w:val="left" w:pos="383"/>
        </w:tabs>
        <w:spacing w:line="360" w:lineRule="auto"/>
        <w:ind w:left="143" w:right="69" w:firstLine="0"/>
        <w:rPr>
          <w:sz w:val="24"/>
        </w:rPr>
      </w:pPr>
      <w:r>
        <w:rPr>
          <w:sz w:val="24"/>
        </w:rPr>
        <w:t xml:space="preserve">Достаточная информация о профессии и путях ее получения. Без ясного представления о содержании и условиях труда в избираемой профессии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не</w:t>
      </w:r>
      <w:r>
        <w:rPr>
          <w:sz w:val="24"/>
        </w:rPr>
        <w:t xml:space="preserve"> сможет сделать обоснованного ее выбора. Показателем достаточности информации в данном случае является ясное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специалистах.</w:t>
      </w:r>
    </w:p>
    <w:p w:rsidR="00552E81" w:rsidRDefault="004C3812">
      <w:pPr>
        <w:pStyle w:val="a4"/>
        <w:numPr>
          <w:ilvl w:val="0"/>
          <w:numId w:val="2"/>
        </w:numPr>
        <w:tabs>
          <w:tab w:val="left" w:pos="383"/>
        </w:tabs>
        <w:spacing w:line="360" w:lineRule="auto"/>
        <w:ind w:left="143" w:right="165" w:firstLine="0"/>
        <w:rPr>
          <w:sz w:val="24"/>
        </w:rPr>
      </w:pP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профессии.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выборе профессии – это самостоятельно проявляемая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активность по получению необходимой информации о той или иной</w:t>
      </w:r>
    </w:p>
    <w:p w:rsidR="00552E81" w:rsidRDefault="00552E81">
      <w:pPr>
        <w:pStyle w:val="a4"/>
        <w:spacing w:line="360" w:lineRule="auto"/>
        <w:rPr>
          <w:sz w:val="24"/>
        </w:rPr>
        <w:sectPr w:rsidR="00552E81">
          <w:pgSz w:w="16840" w:h="11900" w:orient="landscape"/>
          <w:pgMar w:top="1340" w:right="1133" w:bottom="280" w:left="992" w:header="720" w:footer="720" w:gutter="0"/>
          <w:cols w:space="720"/>
        </w:sectPr>
      </w:pPr>
    </w:p>
    <w:p w:rsidR="00552E81" w:rsidRDefault="00552E81">
      <w:pPr>
        <w:pStyle w:val="a3"/>
        <w:spacing w:before="85"/>
      </w:pPr>
    </w:p>
    <w:p w:rsidR="00552E81" w:rsidRDefault="004C3812">
      <w:pPr>
        <w:pStyle w:val="a3"/>
        <w:spacing w:before="1" w:line="360" w:lineRule="auto"/>
        <w:ind w:left="143"/>
      </w:pPr>
      <w:r>
        <w:t>профессии,</w:t>
      </w:r>
      <w:r>
        <w:rPr>
          <w:spacing w:val="-5"/>
        </w:rPr>
        <w:t xml:space="preserve"> </w:t>
      </w:r>
      <w:r>
        <w:t>желание</w:t>
      </w:r>
      <w:r>
        <w:rPr>
          <w:spacing w:val="-7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обязательно</w:t>
      </w:r>
      <w:r>
        <w:rPr>
          <w:spacing w:val="-6"/>
        </w:rPr>
        <w:t xml:space="preserve"> </w:t>
      </w:r>
      <w:r>
        <w:t>реализуемое,</w:t>
      </w:r>
      <w:r>
        <w:rPr>
          <w:spacing w:val="-6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проявляемое)</w:t>
      </w:r>
      <w:r>
        <w:rPr>
          <w:spacing w:val="-5"/>
        </w:rPr>
        <w:t xml:space="preserve"> </w:t>
      </w:r>
      <w:r>
        <w:t>пробы</w:t>
      </w:r>
      <w:r>
        <w:rPr>
          <w:spacing w:val="-6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сил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областях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самостоятельное составление своего профессионального плана.</w:t>
      </w:r>
    </w:p>
    <w:p w:rsidR="00552E81" w:rsidRDefault="004C3812">
      <w:pPr>
        <w:pStyle w:val="a4"/>
        <w:numPr>
          <w:ilvl w:val="0"/>
          <w:numId w:val="2"/>
        </w:numPr>
        <w:tabs>
          <w:tab w:val="left" w:pos="383"/>
        </w:tabs>
        <w:spacing w:before="160" w:line="360" w:lineRule="auto"/>
        <w:ind w:left="143" w:right="50" w:firstLine="0"/>
        <w:rPr>
          <w:sz w:val="24"/>
        </w:rPr>
      </w:pPr>
      <w:r>
        <w:rPr>
          <w:sz w:val="24"/>
        </w:rPr>
        <w:t>Уверенность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8"/>
          <w:sz w:val="24"/>
        </w:rPr>
        <w:t xml:space="preserve"> </w:t>
      </w:r>
      <w:r>
        <w:rPr>
          <w:sz w:val="24"/>
        </w:rPr>
        <w:t>Т.е.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нему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ценности.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данным исследований жизненных ценностей обучающихся 8-9 классов, отношение к труду как к жизненной ценности прямо соотносится у них с потребностью в обоснованном выборе профессии.</w:t>
      </w:r>
    </w:p>
    <w:p w:rsidR="00552E81" w:rsidRDefault="004C3812">
      <w:pPr>
        <w:pStyle w:val="2"/>
        <w:spacing w:before="160"/>
      </w:pPr>
      <w:r>
        <w:rPr>
          <w:color w:val="212121"/>
        </w:rPr>
        <w:t>Основными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направлениями</w:t>
      </w:r>
      <w:r>
        <w:rPr>
          <w:color w:val="212121"/>
          <w:spacing w:val="-10"/>
        </w:rPr>
        <w:t xml:space="preserve"> </w:t>
      </w:r>
      <w:proofErr w:type="spellStart"/>
      <w:r>
        <w:rPr>
          <w:color w:val="212121"/>
        </w:rPr>
        <w:t>профориентационной</w:t>
      </w:r>
      <w:proofErr w:type="spellEnd"/>
      <w:r>
        <w:rPr>
          <w:color w:val="212121"/>
          <w:spacing w:val="-8"/>
        </w:rPr>
        <w:t xml:space="preserve"> </w:t>
      </w:r>
      <w:r>
        <w:rPr>
          <w:color w:val="212121"/>
        </w:rPr>
        <w:t>раб</w:t>
      </w:r>
      <w:r>
        <w:rPr>
          <w:color w:val="212121"/>
        </w:rPr>
        <w:t>оте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являются:</w:t>
      </w:r>
    </w:p>
    <w:p w:rsidR="00552E81" w:rsidRDefault="00552E81">
      <w:pPr>
        <w:pStyle w:val="a3"/>
        <w:spacing w:before="2"/>
        <w:rPr>
          <w:b/>
        </w:rPr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593"/>
          <w:tab w:val="left" w:pos="863"/>
        </w:tabs>
        <w:spacing w:before="1"/>
        <w:ind w:left="593" w:right="188" w:hanging="360"/>
        <w:rPr>
          <w:sz w:val="24"/>
        </w:rPr>
      </w:pPr>
      <w:r>
        <w:rPr>
          <w:sz w:val="24"/>
        </w:rPr>
        <w:tab/>
      </w:r>
      <w:r>
        <w:rPr>
          <w:color w:val="212121"/>
          <w:sz w:val="24"/>
        </w:rPr>
        <w:t>Профессиональная информация: включает в себя сведения о мире профессий,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личностных и профессионально важных качествах человека,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существенных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самоопределения,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системе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учебных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заведений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путях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получения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профессии,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потребностях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общества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 xml:space="preserve">в </w:t>
      </w:r>
      <w:r>
        <w:rPr>
          <w:color w:val="212121"/>
          <w:spacing w:val="-2"/>
          <w:sz w:val="24"/>
        </w:rPr>
        <w:t>кадрах.</w:t>
      </w:r>
    </w:p>
    <w:p w:rsidR="00552E81" w:rsidRDefault="00552E81">
      <w:pPr>
        <w:pStyle w:val="a3"/>
        <w:spacing w:before="4"/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593"/>
          <w:tab w:val="left" w:pos="863"/>
        </w:tabs>
        <w:ind w:left="593" w:right="220" w:hanging="360"/>
        <w:rPr>
          <w:sz w:val="24"/>
        </w:rPr>
      </w:pPr>
      <w:r>
        <w:rPr>
          <w:sz w:val="24"/>
        </w:rPr>
        <w:tab/>
      </w:r>
      <w:r>
        <w:rPr>
          <w:color w:val="212121"/>
          <w:sz w:val="24"/>
        </w:rPr>
        <w:t>Профессиональное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воспитание: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включает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себя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формирование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склонностей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профессиональных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интересов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школьников.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Сущность педагогической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работы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профессиональному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воспитанию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заключается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том,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чтобы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побуждать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учащихся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уч</w:t>
      </w:r>
      <w:r>
        <w:rPr>
          <w:color w:val="212121"/>
          <w:sz w:val="24"/>
        </w:rPr>
        <w:t>астию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разнообразных формах учебной и внеклассной работы, общественно-полезному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 производственному труду, к активной пробе сил. Важно, чтобы школьник пробовал себя в самых различных видах деятельности.</w:t>
      </w:r>
    </w:p>
    <w:p w:rsidR="00552E81" w:rsidRDefault="00552E81">
      <w:pPr>
        <w:pStyle w:val="a3"/>
        <w:spacing w:before="4"/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593"/>
          <w:tab w:val="left" w:pos="863"/>
        </w:tabs>
        <w:ind w:left="593" w:right="515" w:hanging="360"/>
        <w:rPr>
          <w:sz w:val="24"/>
        </w:rPr>
      </w:pPr>
      <w:r>
        <w:rPr>
          <w:sz w:val="24"/>
        </w:rPr>
        <w:tab/>
      </w:r>
      <w:r>
        <w:rPr>
          <w:color w:val="212121"/>
          <w:sz w:val="24"/>
        </w:rPr>
        <w:t>Профессиональная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консультация: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изучение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личности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учащегося,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носит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индивидуальный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характер.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Классный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руководитель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 xml:space="preserve">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>
        <w:rPr>
          <w:color w:val="212121"/>
          <w:sz w:val="24"/>
        </w:rPr>
        <w:t>внеучебной</w:t>
      </w:r>
      <w:proofErr w:type="spellEnd"/>
      <w:r>
        <w:rPr>
          <w:color w:val="212121"/>
          <w:sz w:val="24"/>
        </w:rPr>
        <w:t xml:space="preserve"> деятельности, анкетирование, составление психолого-пед</w:t>
      </w:r>
      <w:r>
        <w:rPr>
          <w:color w:val="212121"/>
          <w:sz w:val="24"/>
        </w:rPr>
        <w:t>агогических характеристик учащихся.</w:t>
      </w:r>
    </w:p>
    <w:p w:rsidR="00552E81" w:rsidRDefault="00552E81">
      <w:pPr>
        <w:pStyle w:val="a3"/>
        <w:spacing w:before="5"/>
      </w:pPr>
    </w:p>
    <w:p w:rsidR="00552E81" w:rsidRDefault="004C3812">
      <w:pPr>
        <w:pStyle w:val="2"/>
      </w:pPr>
      <w:r>
        <w:rPr>
          <w:color w:val="212121"/>
        </w:rPr>
        <w:t>Формы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работы:</w:t>
      </w:r>
    </w:p>
    <w:p w:rsidR="00552E81" w:rsidRDefault="00552E81">
      <w:pPr>
        <w:pStyle w:val="a3"/>
        <w:spacing w:before="3"/>
        <w:rPr>
          <w:b/>
        </w:rPr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863"/>
        </w:tabs>
        <w:ind w:left="863"/>
        <w:rPr>
          <w:sz w:val="24"/>
        </w:rPr>
      </w:pPr>
      <w:proofErr w:type="spellStart"/>
      <w:r>
        <w:rPr>
          <w:color w:val="212121"/>
          <w:sz w:val="24"/>
        </w:rPr>
        <w:t>профориентационные</w:t>
      </w:r>
      <w:proofErr w:type="spellEnd"/>
      <w:r>
        <w:rPr>
          <w:color w:val="212121"/>
          <w:spacing w:val="-9"/>
          <w:sz w:val="24"/>
        </w:rPr>
        <w:t xml:space="preserve"> </w:t>
      </w:r>
      <w:r>
        <w:rPr>
          <w:color w:val="212121"/>
          <w:spacing w:val="-2"/>
          <w:sz w:val="24"/>
        </w:rPr>
        <w:t>уроки;</w:t>
      </w:r>
    </w:p>
    <w:p w:rsidR="00552E81" w:rsidRDefault="00552E81">
      <w:pPr>
        <w:pStyle w:val="a3"/>
        <w:spacing w:before="4"/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863"/>
        </w:tabs>
        <w:ind w:left="863"/>
        <w:rPr>
          <w:sz w:val="24"/>
        </w:rPr>
      </w:pPr>
      <w:r>
        <w:rPr>
          <w:color w:val="212121"/>
          <w:spacing w:val="-2"/>
          <w:sz w:val="24"/>
        </w:rPr>
        <w:t>экскурсии;</w:t>
      </w:r>
    </w:p>
    <w:p w:rsidR="00552E81" w:rsidRDefault="00552E81">
      <w:pPr>
        <w:pStyle w:val="a3"/>
        <w:spacing w:before="4"/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863"/>
        </w:tabs>
        <w:ind w:left="863"/>
        <w:rPr>
          <w:sz w:val="24"/>
        </w:rPr>
      </w:pPr>
      <w:r>
        <w:rPr>
          <w:color w:val="212121"/>
          <w:sz w:val="24"/>
        </w:rPr>
        <w:t>классные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часы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2"/>
          <w:sz w:val="24"/>
        </w:rPr>
        <w:t xml:space="preserve"> профориентации;</w:t>
      </w:r>
    </w:p>
    <w:p w:rsidR="00552E81" w:rsidRDefault="00552E81">
      <w:pPr>
        <w:pStyle w:val="a3"/>
        <w:spacing w:before="4"/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863"/>
        </w:tabs>
        <w:ind w:left="863"/>
        <w:rPr>
          <w:sz w:val="24"/>
        </w:rPr>
      </w:pPr>
      <w:r>
        <w:rPr>
          <w:color w:val="212121"/>
          <w:sz w:val="24"/>
        </w:rPr>
        <w:t>встречи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со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2"/>
          <w:sz w:val="24"/>
        </w:rPr>
        <w:t>специалистами;</w:t>
      </w:r>
    </w:p>
    <w:p w:rsidR="00552E81" w:rsidRDefault="00552E81">
      <w:pPr>
        <w:pStyle w:val="a4"/>
        <w:rPr>
          <w:sz w:val="24"/>
        </w:rPr>
        <w:sectPr w:rsidR="00552E81">
          <w:pgSz w:w="16840" w:h="11900" w:orient="landscape"/>
          <w:pgMar w:top="1340" w:right="1133" w:bottom="280" w:left="992" w:header="720" w:footer="720" w:gutter="0"/>
          <w:cols w:space="720"/>
        </w:sectPr>
      </w:pPr>
    </w:p>
    <w:p w:rsidR="00552E81" w:rsidRDefault="00552E81">
      <w:pPr>
        <w:pStyle w:val="a3"/>
        <w:spacing w:before="84"/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863"/>
        </w:tabs>
        <w:ind w:left="863"/>
        <w:rPr>
          <w:sz w:val="24"/>
        </w:rPr>
      </w:pPr>
      <w:r>
        <w:rPr>
          <w:color w:val="212121"/>
          <w:sz w:val="24"/>
        </w:rPr>
        <w:t>родительские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собрания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7"/>
          <w:sz w:val="24"/>
        </w:rPr>
        <w:t xml:space="preserve"> </w:t>
      </w:r>
      <w:proofErr w:type="spellStart"/>
      <w:r>
        <w:rPr>
          <w:color w:val="212121"/>
          <w:sz w:val="24"/>
        </w:rPr>
        <w:t>профориентационной</w:t>
      </w:r>
      <w:proofErr w:type="spellEnd"/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тематике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4"/>
          <w:sz w:val="24"/>
        </w:rPr>
        <w:t>т.д.</w:t>
      </w:r>
    </w:p>
    <w:p w:rsidR="00552E81" w:rsidRDefault="00552E81">
      <w:pPr>
        <w:pStyle w:val="a3"/>
        <w:spacing w:before="5"/>
      </w:pPr>
    </w:p>
    <w:p w:rsidR="00552E81" w:rsidRDefault="004C3812">
      <w:pPr>
        <w:pStyle w:val="2"/>
        <w:spacing w:before="1"/>
      </w:pPr>
      <w:r>
        <w:rPr>
          <w:color w:val="212121"/>
        </w:rPr>
        <w:t>Формы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взаимодействия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учащимися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целью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профориентации:</w:t>
      </w:r>
    </w:p>
    <w:p w:rsidR="00552E81" w:rsidRDefault="00552E81">
      <w:pPr>
        <w:pStyle w:val="a3"/>
        <w:spacing w:before="2"/>
        <w:rPr>
          <w:b/>
        </w:rPr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863"/>
        </w:tabs>
        <w:ind w:left="863"/>
        <w:rPr>
          <w:sz w:val="24"/>
        </w:rPr>
      </w:pPr>
      <w:r>
        <w:rPr>
          <w:color w:val="212121"/>
          <w:sz w:val="24"/>
        </w:rPr>
        <w:t>участие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предметных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олимпиадах;</w:t>
      </w:r>
    </w:p>
    <w:p w:rsidR="00552E81" w:rsidRDefault="00552E81">
      <w:pPr>
        <w:pStyle w:val="a3"/>
        <w:spacing w:before="4"/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863"/>
        </w:tabs>
        <w:ind w:left="863"/>
        <w:rPr>
          <w:sz w:val="24"/>
        </w:rPr>
      </w:pPr>
      <w:r>
        <w:rPr>
          <w:color w:val="212121"/>
          <w:sz w:val="24"/>
        </w:rPr>
        <w:t>участие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конкурсах,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мероприятиях,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соревнованиях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различной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2"/>
          <w:sz w:val="24"/>
        </w:rPr>
        <w:t>направленности;</w:t>
      </w:r>
    </w:p>
    <w:p w:rsidR="00552E81" w:rsidRDefault="00552E81">
      <w:pPr>
        <w:pStyle w:val="a3"/>
        <w:spacing w:before="4"/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863"/>
        </w:tabs>
        <w:ind w:left="863"/>
        <w:rPr>
          <w:sz w:val="24"/>
        </w:rPr>
      </w:pPr>
      <w:r>
        <w:rPr>
          <w:color w:val="212121"/>
          <w:sz w:val="24"/>
        </w:rPr>
        <w:t>анкетирование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тестирование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2"/>
          <w:sz w:val="24"/>
        </w:rPr>
        <w:t>старшеклассников;</w:t>
      </w:r>
    </w:p>
    <w:p w:rsidR="00552E81" w:rsidRDefault="00552E81">
      <w:pPr>
        <w:pStyle w:val="a3"/>
        <w:spacing w:before="4"/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863"/>
        </w:tabs>
        <w:ind w:left="863"/>
        <w:rPr>
          <w:sz w:val="24"/>
        </w:rPr>
      </w:pPr>
      <w:proofErr w:type="spellStart"/>
      <w:r>
        <w:rPr>
          <w:color w:val="212121"/>
          <w:sz w:val="24"/>
        </w:rPr>
        <w:t>профориентационные</w:t>
      </w:r>
      <w:proofErr w:type="spellEnd"/>
      <w:r>
        <w:rPr>
          <w:color w:val="212121"/>
          <w:spacing w:val="-9"/>
          <w:sz w:val="24"/>
        </w:rPr>
        <w:t xml:space="preserve"> </w:t>
      </w:r>
      <w:r>
        <w:rPr>
          <w:color w:val="212121"/>
          <w:spacing w:val="-2"/>
          <w:sz w:val="24"/>
        </w:rPr>
        <w:t>опросники;</w:t>
      </w:r>
    </w:p>
    <w:p w:rsidR="00552E81" w:rsidRDefault="00552E81">
      <w:pPr>
        <w:pStyle w:val="a3"/>
        <w:spacing w:before="4"/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863"/>
        </w:tabs>
        <w:ind w:left="863"/>
        <w:rPr>
          <w:sz w:val="24"/>
        </w:rPr>
      </w:pPr>
      <w:proofErr w:type="spellStart"/>
      <w:r>
        <w:rPr>
          <w:color w:val="212121"/>
          <w:sz w:val="24"/>
        </w:rPr>
        <w:t>профориентационные</w:t>
      </w:r>
      <w:proofErr w:type="spellEnd"/>
      <w:r>
        <w:rPr>
          <w:color w:val="212121"/>
          <w:spacing w:val="-9"/>
          <w:sz w:val="24"/>
        </w:rPr>
        <w:t xml:space="preserve"> </w:t>
      </w:r>
      <w:r>
        <w:rPr>
          <w:color w:val="212121"/>
          <w:spacing w:val="-2"/>
          <w:sz w:val="24"/>
        </w:rPr>
        <w:t>игры.</w:t>
      </w:r>
    </w:p>
    <w:p w:rsidR="00552E81" w:rsidRDefault="00552E81">
      <w:pPr>
        <w:pStyle w:val="a3"/>
        <w:spacing w:before="6"/>
      </w:pPr>
    </w:p>
    <w:p w:rsidR="00552E81" w:rsidRDefault="004C3812">
      <w:pPr>
        <w:pStyle w:val="2"/>
      </w:pPr>
      <w:r>
        <w:rPr>
          <w:color w:val="212121"/>
        </w:rPr>
        <w:t>Мероприятия,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ориентированные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профориентацию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школьников:</w:t>
      </w:r>
    </w:p>
    <w:p w:rsidR="00552E81" w:rsidRDefault="00552E81">
      <w:pPr>
        <w:pStyle w:val="a3"/>
        <w:spacing w:before="2"/>
        <w:rPr>
          <w:b/>
        </w:rPr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863"/>
        </w:tabs>
        <w:spacing w:before="1"/>
        <w:ind w:left="863"/>
        <w:rPr>
          <w:sz w:val="24"/>
        </w:rPr>
      </w:pPr>
      <w:r>
        <w:rPr>
          <w:color w:val="212121"/>
          <w:sz w:val="24"/>
        </w:rPr>
        <w:t>экскурсии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предприятия,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организации,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колледжи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институты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целью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2"/>
          <w:sz w:val="24"/>
        </w:rPr>
        <w:t>ознакомления;</w:t>
      </w:r>
    </w:p>
    <w:p w:rsidR="00552E81" w:rsidRDefault="00552E81">
      <w:pPr>
        <w:pStyle w:val="a3"/>
        <w:spacing w:before="3"/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863"/>
        </w:tabs>
        <w:spacing w:before="1"/>
        <w:ind w:left="863"/>
        <w:rPr>
          <w:sz w:val="24"/>
        </w:rPr>
      </w:pPr>
      <w:r>
        <w:rPr>
          <w:color w:val="212121"/>
          <w:sz w:val="24"/>
        </w:rPr>
        <w:t>посещение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выставок-ярмарок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учебных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мест,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организованных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учебными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pacing w:val="-2"/>
          <w:sz w:val="24"/>
        </w:rPr>
        <w:t>заведениями;</w:t>
      </w:r>
    </w:p>
    <w:p w:rsidR="00552E81" w:rsidRDefault="00552E81">
      <w:pPr>
        <w:pStyle w:val="a3"/>
        <w:spacing w:before="3"/>
      </w:pPr>
    </w:p>
    <w:p w:rsidR="00552E81" w:rsidRDefault="004C3812">
      <w:pPr>
        <w:pStyle w:val="a4"/>
        <w:numPr>
          <w:ilvl w:val="1"/>
          <w:numId w:val="2"/>
        </w:numPr>
        <w:tabs>
          <w:tab w:val="left" w:pos="863"/>
        </w:tabs>
        <w:spacing w:before="1"/>
        <w:ind w:left="863"/>
        <w:rPr>
          <w:sz w:val="24"/>
        </w:rPr>
      </w:pPr>
      <w:r>
        <w:rPr>
          <w:color w:val="212121"/>
          <w:spacing w:val="-2"/>
          <w:sz w:val="24"/>
        </w:rPr>
        <w:t>содействие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pacing w:val="-2"/>
          <w:sz w:val="24"/>
        </w:rPr>
        <w:t>временному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pacing w:val="-2"/>
          <w:sz w:val="24"/>
        </w:rPr>
        <w:t>трудоустройству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pacing w:val="-2"/>
          <w:sz w:val="24"/>
        </w:rPr>
        <w:t>обучающихся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pacing w:val="-2"/>
          <w:sz w:val="24"/>
        </w:rPr>
        <w:t>во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pacing w:val="-2"/>
          <w:sz w:val="24"/>
        </w:rPr>
        <w:t>время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pacing w:val="-2"/>
          <w:sz w:val="24"/>
        </w:rPr>
        <w:t>каникул.</w:t>
      </w:r>
    </w:p>
    <w:p w:rsidR="00552E81" w:rsidRDefault="00552E81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DDE1E5"/>
          <w:left w:val="single" w:sz="8" w:space="0" w:color="DDE1E5"/>
          <w:bottom w:val="single" w:sz="8" w:space="0" w:color="DDE1E5"/>
          <w:right w:val="single" w:sz="8" w:space="0" w:color="DDE1E5"/>
          <w:insideH w:val="single" w:sz="8" w:space="0" w:color="DDE1E5"/>
          <w:insideV w:val="single" w:sz="8" w:space="0" w:color="DDE1E5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476"/>
        <w:gridCol w:w="2670"/>
        <w:gridCol w:w="2268"/>
        <w:gridCol w:w="2408"/>
      </w:tblGrid>
      <w:tr w:rsidR="00552E81">
        <w:trPr>
          <w:trHeight w:val="580"/>
        </w:trPr>
        <w:tc>
          <w:tcPr>
            <w:tcW w:w="1344" w:type="dxa"/>
          </w:tcPr>
          <w:p w:rsidR="00552E81" w:rsidRDefault="004C3812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552E81">
        <w:trPr>
          <w:trHeight w:val="581"/>
        </w:trPr>
        <w:tc>
          <w:tcPr>
            <w:tcW w:w="14166" w:type="dxa"/>
            <w:gridSpan w:val="5"/>
          </w:tcPr>
          <w:p w:rsidR="00552E81" w:rsidRDefault="004C38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Организационно-информационная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552E81">
        <w:trPr>
          <w:trHeight w:val="855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плакатов, методических материалов</w:t>
            </w:r>
          </w:p>
        </w:tc>
        <w:tc>
          <w:tcPr>
            <w:tcW w:w="2670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52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</w:t>
            </w:r>
          </w:p>
        </w:tc>
      </w:tr>
      <w:tr w:rsidR="00552E81">
        <w:trPr>
          <w:trHeight w:val="858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 w:right="545"/>
              <w:rPr>
                <w:sz w:val="24"/>
              </w:rPr>
            </w:pPr>
            <w:r>
              <w:rPr>
                <w:spacing w:val="-2"/>
                <w:sz w:val="24"/>
              </w:rPr>
              <w:t>Координирование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педагогического коллектива</w:t>
            </w:r>
          </w:p>
        </w:tc>
        <w:tc>
          <w:tcPr>
            <w:tcW w:w="2670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52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</w:t>
            </w:r>
          </w:p>
        </w:tc>
      </w:tr>
    </w:tbl>
    <w:p w:rsidR="00552E81" w:rsidRDefault="00552E81">
      <w:pPr>
        <w:pStyle w:val="TableParagraph"/>
        <w:rPr>
          <w:sz w:val="24"/>
        </w:rPr>
        <w:sectPr w:rsidR="00552E81">
          <w:pgSz w:w="16840" w:h="11900" w:orient="landscape"/>
          <w:pgMar w:top="1340" w:right="1133" w:bottom="280" w:left="992" w:header="720" w:footer="720" w:gutter="0"/>
          <w:cols w:space="720"/>
        </w:sectPr>
      </w:pPr>
    </w:p>
    <w:p w:rsidR="00552E81" w:rsidRDefault="00552E81">
      <w:pPr>
        <w:pStyle w:val="a3"/>
        <w:spacing w:before="132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DDE1E5"/>
          <w:left w:val="single" w:sz="8" w:space="0" w:color="DDE1E5"/>
          <w:bottom w:val="single" w:sz="8" w:space="0" w:color="DDE1E5"/>
          <w:right w:val="single" w:sz="8" w:space="0" w:color="DDE1E5"/>
          <w:insideH w:val="single" w:sz="8" w:space="0" w:color="DDE1E5"/>
          <w:insideV w:val="single" w:sz="8" w:space="0" w:color="DDE1E5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476"/>
        <w:gridCol w:w="2670"/>
        <w:gridCol w:w="2268"/>
        <w:gridCol w:w="2408"/>
      </w:tblGrid>
      <w:tr w:rsidR="00552E81">
        <w:trPr>
          <w:trHeight w:val="1692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прошлый год, выявление трудоустройства и поступления в учреждения среднего профессионального и высшего образования выпускников 9</w:t>
            </w:r>
            <w:r>
              <w:rPr>
                <w:sz w:val="24"/>
              </w:rPr>
              <w:t xml:space="preserve"> классов.</w:t>
            </w:r>
          </w:p>
        </w:tc>
        <w:tc>
          <w:tcPr>
            <w:tcW w:w="2670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23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 xml:space="preserve">профориентацию,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552E81">
        <w:trPr>
          <w:trHeight w:val="1137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рекомендаций классным руководителям </w:t>
            </w:r>
            <w:r>
              <w:rPr>
                <w:sz w:val="24"/>
              </w:rPr>
              <w:t xml:space="preserve">по планированию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различных возрастных групп.</w:t>
            </w:r>
          </w:p>
        </w:tc>
        <w:tc>
          <w:tcPr>
            <w:tcW w:w="2670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52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</w:t>
            </w:r>
          </w:p>
        </w:tc>
      </w:tr>
      <w:tr w:rsidR="00552E81">
        <w:trPr>
          <w:trHeight w:val="1132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Осуществление взаимодействия с ЦЗН, учреждениями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</w:t>
            </w:r>
            <w:r>
              <w:rPr>
                <w:spacing w:val="-2"/>
                <w:sz w:val="24"/>
              </w:rPr>
              <w:t>предприятиями</w:t>
            </w:r>
          </w:p>
        </w:tc>
        <w:tc>
          <w:tcPr>
            <w:tcW w:w="2670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</w:t>
            </w:r>
          </w:p>
        </w:tc>
      </w:tr>
      <w:tr w:rsidR="00552E81">
        <w:trPr>
          <w:trHeight w:val="582"/>
        </w:trPr>
        <w:tc>
          <w:tcPr>
            <w:tcW w:w="14166" w:type="dxa"/>
            <w:gridSpan w:val="5"/>
          </w:tcPr>
          <w:p w:rsidR="00552E81" w:rsidRDefault="004C38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Информационно-консультационная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работниками</w:t>
            </w:r>
          </w:p>
        </w:tc>
      </w:tr>
      <w:tr w:rsidR="00552E81">
        <w:trPr>
          <w:trHeight w:val="855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разработке,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проведении воспитательных мероприятий</w:t>
            </w:r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52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</w:t>
            </w:r>
          </w:p>
        </w:tc>
      </w:tr>
      <w:tr w:rsidR="00552E81">
        <w:trPr>
          <w:trHeight w:val="3354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</w:t>
            </w:r>
            <w:r>
              <w:rPr>
                <w:spacing w:val="-2"/>
                <w:sz w:val="24"/>
              </w:rPr>
              <w:t>обучающихся:</w:t>
            </w:r>
          </w:p>
          <w:p w:rsidR="00552E81" w:rsidRDefault="00552E81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552E81" w:rsidRDefault="004C3812">
            <w:pPr>
              <w:pStyle w:val="TableParagraph"/>
              <w:numPr>
                <w:ilvl w:val="0"/>
                <w:numId w:val="1"/>
              </w:numPr>
              <w:tabs>
                <w:tab w:val="left" w:pos="155"/>
              </w:tabs>
              <w:spacing w:before="0"/>
              <w:ind w:right="45" w:firstLine="0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намерений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планов </w:t>
            </w:r>
            <w:r>
              <w:rPr>
                <w:spacing w:val="-2"/>
                <w:sz w:val="24"/>
              </w:rPr>
              <w:t>обучающихся»,</w:t>
            </w:r>
          </w:p>
          <w:p w:rsidR="00552E81" w:rsidRDefault="00552E81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552E81" w:rsidRDefault="004C3812">
            <w:pPr>
              <w:pStyle w:val="TableParagraph"/>
              <w:numPr>
                <w:ilvl w:val="0"/>
                <w:numId w:val="1"/>
              </w:numPr>
              <w:tabs>
                <w:tab w:val="left" w:pos="155"/>
              </w:tabs>
              <w:spacing w:before="0"/>
              <w:ind w:right="94" w:firstLine="0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выбору </w:t>
            </w:r>
            <w:r>
              <w:rPr>
                <w:spacing w:val="-2"/>
                <w:sz w:val="24"/>
              </w:rPr>
              <w:t>профессии»,</w:t>
            </w:r>
          </w:p>
          <w:p w:rsidR="00552E81" w:rsidRDefault="00552E81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552E81" w:rsidRDefault="004C3812">
            <w:pPr>
              <w:pStyle w:val="TableParagraph"/>
              <w:numPr>
                <w:ilvl w:val="0"/>
                <w:numId w:val="1"/>
              </w:numPr>
              <w:tabs>
                <w:tab w:val="left" w:pos="155"/>
              </w:tabs>
              <w:spacing w:before="0"/>
              <w:ind w:right="1247" w:firstLine="0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способностей обучающихся»</w:t>
            </w:r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4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</w:t>
            </w:r>
            <w:r>
              <w:rPr>
                <w:spacing w:val="-2"/>
                <w:sz w:val="24"/>
              </w:rPr>
              <w:t xml:space="preserve">профориентацию, </w:t>
            </w: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 и ВР</w:t>
            </w:r>
          </w:p>
        </w:tc>
      </w:tr>
      <w:tr w:rsidR="00552E81">
        <w:trPr>
          <w:trHeight w:val="300"/>
        </w:trPr>
        <w:tc>
          <w:tcPr>
            <w:tcW w:w="14166" w:type="dxa"/>
            <w:gridSpan w:val="5"/>
          </w:tcPr>
          <w:p w:rsidR="00552E81" w:rsidRDefault="004C381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Профориентационные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</w:p>
        </w:tc>
      </w:tr>
    </w:tbl>
    <w:p w:rsidR="00552E81" w:rsidRDefault="00552E81">
      <w:pPr>
        <w:pStyle w:val="TableParagraph"/>
        <w:spacing w:line="268" w:lineRule="exact"/>
        <w:rPr>
          <w:b/>
          <w:sz w:val="24"/>
        </w:rPr>
        <w:sectPr w:rsidR="00552E81">
          <w:pgSz w:w="16840" w:h="11900" w:orient="landscape"/>
          <w:pgMar w:top="1340" w:right="1133" w:bottom="280" w:left="992" w:header="720" w:footer="720" w:gutter="0"/>
          <w:cols w:space="720"/>
        </w:sectPr>
      </w:pPr>
    </w:p>
    <w:p w:rsidR="00552E81" w:rsidRDefault="00552E81">
      <w:pPr>
        <w:pStyle w:val="a3"/>
        <w:spacing w:before="132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DDE1E5"/>
          <w:left w:val="single" w:sz="8" w:space="0" w:color="DDE1E5"/>
          <w:bottom w:val="single" w:sz="8" w:space="0" w:color="DDE1E5"/>
          <w:right w:val="single" w:sz="8" w:space="0" w:color="DDE1E5"/>
          <w:insideH w:val="single" w:sz="8" w:space="0" w:color="DDE1E5"/>
          <w:insideV w:val="single" w:sz="8" w:space="0" w:color="DDE1E5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476"/>
        <w:gridCol w:w="2670"/>
        <w:gridCol w:w="2268"/>
        <w:gridCol w:w="2408"/>
      </w:tblGrid>
      <w:tr w:rsidR="00552E81">
        <w:trPr>
          <w:trHeight w:val="574"/>
        </w:trPr>
        <w:tc>
          <w:tcPr>
            <w:tcW w:w="14166" w:type="dxa"/>
            <w:gridSpan w:val="5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52E81">
        <w:trPr>
          <w:trHeight w:val="855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 w:right="54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предметных курсов</w:t>
            </w:r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УВР</w:t>
            </w:r>
          </w:p>
        </w:tc>
      </w:tr>
      <w:tr w:rsidR="00552E81">
        <w:trPr>
          <w:trHeight w:val="858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 w:right="54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занятий в творческих группах</w:t>
            </w:r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ВР</w:t>
            </w:r>
          </w:p>
        </w:tc>
      </w:tr>
      <w:tr w:rsidR="00552E81">
        <w:trPr>
          <w:trHeight w:val="1131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классно-урочной системе. Расширение знаний обучающихся о </w:t>
            </w:r>
            <w:r>
              <w:rPr>
                <w:spacing w:val="-2"/>
                <w:sz w:val="24"/>
              </w:rPr>
              <w:t>профессиях</w:t>
            </w:r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144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</w:t>
            </w:r>
            <w:r>
              <w:rPr>
                <w:spacing w:val="-2"/>
                <w:sz w:val="24"/>
              </w:rPr>
              <w:t>профориентацию, учителя-предметники</w:t>
            </w:r>
          </w:p>
        </w:tc>
      </w:tr>
      <w:tr w:rsidR="00552E81">
        <w:trPr>
          <w:trHeight w:val="1134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53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профориентацию </w:t>
            </w:r>
            <w:r>
              <w:rPr>
                <w:spacing w:val="-4"/>
                <w:sz w:val="24"/>
              </w:rPr>
              <w:t>ЗДВР</w:t>
            </w:r>
          </w:p>
        </w:tc>
      </w:tr>
      <w:tr w:rsidR="00552E81">
        <w:trPr>
          <w:trHeight w:val="1408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52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 классные руководители</w:t>
            </w:r>
          </w:p>
        </w:tc>
      </w:tr>
      <w:tr w:rsidR="00552E81">
        <w:trPr>
          <w:trHeight w:val="1134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викторин и бесед с использование </w:t>
            </w:r>
            <w:proofErr w:type="spellStart"/>
            <w:r>
              <w:rPr>
                <w:sz w:val="24"/>
              </w:rPr>
              <w:t>медиатеки</w:t>
            </w:r>
            <w:proofErr w:type="spellEnd"/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53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 библиотекарь</w:t>
            </w:r>
          </w:p>
        </w:tc>
      </w:tr>
      <w:tr w:rsidR="00552E81">
        <w:trPr>
          <w:trHeight w:val="1407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 xml:space="preserve">Организация экскурсий на предприятия и учебные </w:t>
            </w:r>
            <w:r>
              <w:rPr>
                <w:spacing w:val="-2"/>
                <w:sz w:val="24"/>
              </w:rPr>
              <w:t>заведения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proofErr w:type="gramEnd"/>
            <w:r>
              <w:rPr>
                <w:spacing w:val="-2"/>
                <w:sz w:val="24"/>
              </w:rPr>
              <w:t xml:space="preserve">Филиал </w:t>
            </w:r>
            <w:proofErr w:type="spellStart"/>
            <w:r>
              <w:rPr>
                <w:spacing w:val="-2"/>
                <w:sz w:val="24"/>
              </w:rPr>
              <w:t>Западнодвинского</w:t>
            </w:r>
            <w:proofErr w:type="spellEnd"/>
            <w:r>
              <w:rPr>
                <w:spacing w:val="-2"/>
                <w:sz w:val="24"/>
              </w:rPr>
              <w:t xml:space="preserve"> колледжа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52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 классные руководители</w:t>
            </w:r>
          </w:p>
        </w:tc>
      </w:tr>
      <w:tr w:rsidR="00552E81">
        <w:trPr>
          <w:trHeight w:val="582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spacing w:before="10" w:line="270" w:lineRule="atLeast"/>
              <w:ind w:left="16" w:right="545"/>
              <w:rPr>
                <w:sz w:val="24"/>
              </w:rPr>
            </w:pPr>
            <w:r>
              <w:rPr>
                <w:sz w:val="24"/>
              </w:rPr>
              <w:t>Организация и проведение встреч с представителями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spacing w:before="10" w:line="270" w:lineRule="atLeast"/>
              <w:ind w:left="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spacing w:before="10" w:line="270" w:lineRule="atLeast"/>
              <w:ind w:right="52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</w:t>
            </w:r>
          </w:p>
        </w:tc>
      </w:tr>
    </w:tbl>
    <w:p w:rsidR="00552E81" w:rsidRDefault="00552E81">
      <w:pPr>
        <w:pStyle w:val="TableParagraph"/>
        <w:spacing w:line="270" w:lineRule="atLeast"/>
        <w:rPr>
          <w:sz w:val="24"/>
        </w:rPr>
        <w:sectPr w:rsidR="00552E81">
          <w:pgSz w:w="16840" w:h="11900" w:orient="landscape"/>
          <w:pgMar w:top="1340" w:right="1133" w:bottom="280" w:left="992" w:header="720" w:footer="720" w:gutter="0"/>
          <w:cols w:space="720"/>
        </w:sectPr>
      </w:pPr>
    </w:p>
    <w:p w:rsidR="00552E81" w:rsidRDefault="00552E81">
      <w:pPr>
        <w:pStyle w:val="a3"/>
        <w:spacing w:before="132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DDE1E5"/>
          <w:left w:val="single" w:sz="8" w:space="0" w:color="DDE1E5"/>
          <w:bottom w:val="single" w:sz="8" w:space="0" w:color="DDE1E5"/>
          <w:right w:val="single" w:sz="8" w:space="0" w:color="DDE1E5"/>
          <w:insideH w:val="single" w:sz="8" w:space="0" w:color="DDE1E5"/>
          <w:insideV w:val="single" w:sz="8" w:space="0" w:color="DDE1E5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476"/>
        <w:gridCol w:w="2670"/>
        <w:gridCol w:w="2268"/>
        <w:gridCol w:w="2408"/>
      </w:tblGrid>
      <w:tr w:rsidR="00552E81">
        <w:trPr>
          <w:trHeight w:val="856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70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5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552E81">
        <w:trPr>
          <w:trHeight w:val="1410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открытых дверей учреждений среднего профессионального и высшего образования</w:t>
            </w:r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52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 классные руководители</w:t>
            </w:r>
          </w:p>
        </w:tc>
      </w:tr>
      <w:tr w:rsidR="00552E81">
        <w:trPr>
          <w:trHeight w:val="856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портфолио выпускников школы.</w:t>
            </w:r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5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552E81">
        <w:trPr>
          <w:trHeight w:val="582"/>
        </w:trPr>
        <w:tc>
          <w:tcPr>
            <w:tcW w:w="14166" w:type="dxa"/>
            <w:gridSpan w:val="5"/>
          </w:tcPr>
          <w:p w:rsidR="00552E81" w:rsidRDefault="004C38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Профориентационная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552E81">
        <w:trPr>
          <w:trHeight w:val="1683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 w:right="545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консультаций с 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элективных курсов по учебным предметам</w:t>
            </w:r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ind w:left="16" w:right="238"/>
              <w:rPr>
                <w:sz w:val="24"/>
              </w:rPr>
            </w:pPr>
            <w:r>
              <w:rPr>
                <w:spacing w:val="-2"/>
                <w:sz w:val="24"/>
              </w:rPr>
              <w:t>Родителя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 xml:space="preserve"> классов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5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</w:t>
            </w:r>
            <w:r>
              <w:rPr>
                <w:spacing w:val="-2"/>
                <w:sz w:val="24"/>
              </w:rPr>
              <w:t>профориентацию, классные руководители</w:t>
            </w:r>
          </w:p>
        </w:tc>
      </w:tr>
      <w:tr w:rsidR="00552E81">
        <w:trPr>
          <w:trHeight w:val="1686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Привлечение родителей к участию в проведении экскурсий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образования.</w:t>
            </w:r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ind w:left="16" w:right="238"/>
              <w:rPr>
                <w:sz w:val="24"/>
              </w:rPr>
            </w:pPr>
            <w:r>
              <w:rPr>
                <w:spacing w:val="-2"/>
                <w:sz w:val="24"/>
              </w:rPr>
              <w:t>Родителя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1-9</w:t>
            </w:r>
            <w:r>
              <w:rPr>
                <w:sz w:val="24"/>
              </w:rPr>
              <w:t xml:space="preserve"> классов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5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</w:t>
            </w:r>
            <w:r>
              <w:rPr>
                <w:spacing w:val="-2"/>
                <w:sz w:val="24"/>
              </w:rPr>
              <w:t>профориентацию, классные руководители</w:t>
            </w:r>
          </w:p>
        </w:tc>
      </w:tr>
      <w:tr w:rsidR="00552E81">
        <w:trPr>
          <w:trHeight w:val="1960"/>
        </w:trPr>
        <w:tc>
          <w:tcPr>
            <w:tcW w:w="1344" w:type="dxa"/>
          </w:tcPr>
          <w:p w:rsidR="00552E81" w:rsidRDefault="00552E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552E81" w:rsidRDefault="004C381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Привлечение родителей к участию в проведении 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классно-урочной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 образования</w:t>
            </w:r>
          </w:p>
        </w:tc>
        <w:tc>
          <w:tcPr>
            <w:tcW w:w="2670" w:type="dxa"/>
          </w:tcPr>
          <w:p w:rsidR="00552E81" w:rsidRDefault="004C3812">
            <w:pPr>
              <w:pStyle w:val="TableParagraph"/>
              <w:ind w:left="16" w:right="238"/>
              <w:rPr>
                <w:sz w:val="24"/>
              </w:rPr>
            </w:pPr>
            <w:r>
              <w:rPr>
                <w:spacing w:val="-2"/>
                <w:sz w:val="24"/>
              </w:rPr>
              <w:t>Родителя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1-9</w:t>
            </w:r>
            <w:r>
              <w:rPr>
                <w:sz w:val="24"/>
              </w:rPr>
              <w:t xml:space="preserve"> классов</w:t>
            </w:r>
          </w:p>
        </w:tc>
        <w:tc>
          <w:tcPr>
            <w:tcW w:w="2268" w:type="dxa"/>
          </w:tcPr>
          <w:p w:rsidR="00552E81" w:rsidRDefault="004C38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08" w:type="dxa"/>
          </w:tcPr>
          <w:p w:rsidR="00552E81" w:rsidRDefault="004C3812">
            <w:pPr>
              <w:pStyle w:val="TableParagraph"/>
              <w:ind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</w:t>
            </w:r>
            <w:r>
              <w:rPr>
                <w:spacing w:val="-2"/>
                <w:sz w:val="24"/>
              </w:rPr>
              <w:t>профориентацию, классные руководители, учителя-предметники</w:t>
            </w:r>
          </w:p>
        </w:tc>
      </w:tr>
    </w:tbl>
    <w:p w:rsidR="00552E81" w:rsidRDefault="00552E81">
      <w:pPr>
        <w:pStyle w:val="TableParagraph"/>
        <w:rPr>
          <w:sz w:val="24"/>
        </w:rPr>
        <w:sectPr w:rsidR="00552E81">
          <w:pgSz w:w="16840" w:h="11900" w:orient="landscape"/>
          <w:pgMar w:top="1340" w:right="1133" w:bottom="280" w:left="992" w:header="720" w:footer="720" w:gutter="0"/>
          <w:cols w:space="720"/>
        </w:sectPr>
      </w:pPr>
    </w:p>
    <w:p w:rsidR="00552E81" w:rsidRDefault="00552E81">
      <w:pPr>
        <w:pStyle w:val="a3"/>
        <w:rPr>
          <w:sz w:val="28"/>
        </w:rPr>
      </w:pPr>
    </w:p>
    <w:p w:rsidR="00552E81" w:rsidRDefault="00552E81">
      <w:pPr>
        <w:pStyle w:val="a3"/>
        <w:rPr>
          <w:sz w:val="28"/>
        </w:rPr>
      </w:pPr>
    </w:p>
    <w:p w:rsidR="00552E81" w:rsidRDefault="00552E81">
      <w:pPr>
        <w:pStyle w:val="a3"/>
        <w:rPr>
          <w:sz w:val="28"/>
        </w:rPr>
      </w:pPr>
    </w:p>
    <w:p w:rsidR="00552E81" w:rsidRDefault="00552E81">
      <w:pPr>
        <w:pStyle w:val="a3"/>
        <w:ind w:left="1398"/>
        <w:rPr>
          <w:sz w:val="20"/>
        </w:rPr>
      </w:pPr>
      <w:bookmarkStart w:id="0" w:name="_GoBack"/>
      <w:bookmarkEnd w:id="0"/>
    </w:p>
    <w:sectPr w:rsidR="00552E81">
      <w:pgSz w:w="16840" w:h="11900" w:orient="landscape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2067"/>
    <w:multiLevelType w:val="hybridMultilevel"/>
    <w:tmpl w:val="774C0BFC"/>
    <w:lvl w:ilvl="0" w:tplc="FDC8A42E">
      <w:start w:val="1"/>
      <w:numFmt w:val="decimal"/>
      <w:lvlText w:val="%1)"/>
      <w:lvlJc w:val="left"/>
      <w:pPr>
        <w:ind w:left="14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047ACC">
      <w:numFmt w:val="bullet"/>
      <w:lvlText w:val="•"/>
      <w:lvlJc w:val="left"/>
      <w:pPr>
        <w:ind w:left="1597" w:hanging="260"/>
      </w:pPr>
      <w:rPr>
        <w:rFonts w:hint="default"/>
        <w:lang w:val="ru-RU" w:eastAsia="en-US" w:bidi="ar-SA"/>
      </w:rPr>
    </w:lvl>
    <w:lvl w:ilvl="2" w:tplc="4EA6916E">
      <w:numFmt w:val="bullet"/>
      <w:lvlText w:val="•"/>
      <w:lvlJc w:val="left"/>
      <w:pPr>
        <w:ind w:left="3055" w:hanging="260"/>
      </w:pPr>
      <w:rPr>
        <w:rFonts w:hint="default"/>
        <w:lang w:val="ru-RU" w:eastAsia="en-US" w:bidi="ar-SA"/>
      </w:rPr>
    </w:lvl>
    <w:lvl w:ilvl="3" w:tplc="CA6ABA5C">
      <w:numFmt w:val="bullet"/>
      <w:lvlText w:val="•"/>
      <w:lvlJc w:val="left"/>
      <w:pPr>
        <w:ind w:left="4512" w:hanging="260"/>
      </w:pPr>
      <w:rPr>
        <w:rFonts w:hint="default"/>
        <w:lang w:val="ru-RU" w:eastAsia="en-US" w:bidi="ar-SA"/>
      </w:rPr>
    </w:lvl>
    <w:lvl w:ilvl="4" w:tplc="06AC62A4">
      <w:numFmt w:val="bullet"/>
      <w:lvlText w:val="•"/>
      <w:lvlJc w:val="left"/>
      <w:pPr>
        <w:ind w:left="5970" w:hanging="260"/>
      </w:pPr>
      <w:rPr>
        <w:rFonts w:hint="default"/>
        <w:lang w:val="ru-RU" w:eastAsia="en-US" w:bidi="ar-SA"/>
      </w:rPr>
    </w:lvl>
    <w:lvl w:ilvl="5" w:tplc="B462B58E">
      <w:numFmt w:val="bullet"/>
      <w:lvlText w:val="•"/>
      <w:lvlJc w:val="left"/>
      <w:pPr>
        <w:ind w:left="7427" w:hanging="260"/>
      </w:pPr>
      <w:rPr>
        <w:rFonts w:hint="default"/>
        <w:lang w:val="ru-RU" w:eastAsia="en-US" w:bidi="ar-SA"/>
      </w:rPr>
    </w:lvl>
    <w:lvl w:ilvl="6" w:tplc="AA784F96">
      <w:numFmt w:val="bullet"/>
      <w:lvlText w:val="•"/>
      <w:lvlJc w:val="left"/>
      <w:pPr>
        <w:ind w:left="8885" w:hanging="260"/>
      </w:pPr>
      <w:rPr>
        <w:rFonts w:hint="default"/>
        <w:lang w:val="ru-RU" w:eastAsia="en-US" w:bidi="ar-SA"/>
      </w:rPr>
    </w:lvl>
    <w:lvl w:ilvl="7" w:tplc="C0BEE114">
      <w:numFmt w:val="bullet"/>
      <w:lvlText w:val="•"/>
      <w:lvlJc w:val="left"/>
      <w:pPr>
        <w:ind w:left="10342" w:hanging="260"/>
      </w:pPr>
      <w:rPr>
        <w:rFonts w:hint="default"/>
        <w:lang w:val="ru-RU" w:eastAsia="en-US" w:bidi="ar-SA"/>
      </w:rPr>
    </w:lvl>
    <w:lvl w:ilvl="8" w:tplc="52D07496">
      <w:numFmt w:val="bullet"/>
      <w:lvlText w:val="•"/>
      <w:lvlJc w:val="left"/>
      <w:pPr>
        <w:ind w:left="11800" w:hanging="260"/>
      </w:pPr>
      <w:rPr>
        <w:rFonts w:hint="default"/>
        <w:lang w:val="ru-RU" w:eastAsia="en-US" w:bidi="ar-SA"/>
      </w:rPr>
    </w:lvl>
  </w:abstractNum>
  <w:abstractNum w:abstractNumId="1">
    <w:nsid w:val="4EB66167"/>
    <w:multiLevelType w:val="hybridMultilevel"/>
    <w:tmpl w:val="D2B2966A"/>
    <w:lvl w:ilvl="0" w:tplc="E772B5D6">
      <w:start w:val="1"/>
      <w:numFmt w:val="decimal"/>
      <w:lvlText w:val="%1."/>
      <w:lvlJc w:val="left"/>
      <w:pPr>
        <w:ind w:left="1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922584">
      <w:numFmt w:val="bullet"/>
      <w:lvlText w:val=""/>
      <w:lvlJc w:val="left"/>
      <w:pPr>
        <w:ind w:left="594" w:hanging="6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94C9D5C">
      <w:numFmt w:val="bullet"/>
      <w:lvlText w:val="•"/>
      <w:lvlJc w:val="left"/>
      <w:pPr>
        <w:ind w:left="2168" w:hanging="630"/>
      </w:pPr>
      <w:rPr>
        <w:rFonts w:hint="default"/>
        <w:lang w:val="ru-RU" w:eastAsia="en-US" w:bidi="ar-SA"/>
      </w:rPr>
    </w:lvl>
    <w:lvl w:ilvl="3" w:tplc="5BC64614">
      <w:numFmt w:val="bullet"/>
      <w:lvlText w:val="•"/>
      <w:lvlJc w:val="left"/>
      <w:pPr>
        <w:ind w:left="3736" w:hanging="630"/>
      </w:pPr>
      <w:rPr>
        <w:rFonts w:hint="default"/>
        <w:lang w:val="ru-RU" w:eastAsia="en-US" w:bidi="ar-SA"/>
      </w:rPr>
    </w:lvl>
    <w:lvl w:ilvl="4" w:tplc="DC68061C">
      <w:numFmt w:val="bullet"/>
      <w:lvlText w:val="•"/>
      <w:lvlJc w:val="left"/>
      <w:pPr>
        <w:ind w:left="5305" w:hanging="630"/>
      </w:pPr>
      <w:rPr>
        <w:rFonts w:hint="default"/>
        <w:lang w:val="ru-RU" w:eastAsia="en-US" w:bidi="ar-SA"/>
      </w:rPr>
    </w:lvl>
    <w:lvl w:ilvl="5" w:tplc="B1FCA48A">
      <w:numFmt w:val="bullet"/>
      <w:lvlText w:val="•"/>
      <w:lvlJc w:val="left"/>
      <w:pPr>
        <w:ind w:left="6873" w:hanging="630"/>
      </w:pPr>
      <w:rPr>
        <w:rFonts w:hint="default"/>
        <w:lang w:val="ru-RU" w:eastAsia="en-US" w:bidi="ar-SA"/>
      </w:rPr>
    </w:lvl>
    <w:lvl w:ilvl="6" w:tplc="BCEAF49C">
      <w:numFmt w:val="bullet"/>
      <w:lvlText w:val="•"/>
      <w:lvlJc w:val="left"/>
      <w:pPr>
        <w:ind w:left="8441" w:hanging="630"/>
      </w:pPr>
      <w:rPr>
        <w:rFonts w:hint="default"/>
        <w:lang w:val="ru-RU" w:eastAsia="en-US" w:bidi="ar-SA"/>
      </w:rPr>
    </w:lvl>
    <w:lvl w:ilvl="7" w:tplc="8CD43E54">
      <w:numFmt w:val="bullet"/>
      <w:lvlText w:val="•"/>
      <w:lvlJc w:val="left"/>
      <w:pPr>
        <w:ind w:left="10010" w:hanging="630"/>
      </w:pPr>
      <w:rPr>
        <w:rFonts w:hint="default"/>
        <w:lang w:val="ru-RU" w:eastAsia="en-US" w:bidi="ar-SA"/>
      </w:rPr>
    </w:lvl>
    <w:lvl w:ilvl="8" w:tplc="8F0E7272">
      <w:numFmt w:val="bullet"/>
      <w:lvlText w:val="•"/>
      <w:lvlJc w:val="left"/>
      <w:pPr>
        <w:ind w:left="11578" w:hanging="630"/>
      </w:pPr>
      <w:rPr>
        <w:rFonts w:hint="default"/>
        <w:lang w:val="ru-RU" w:eastAsia="en-US" w:bidi="ar-SA"/>
      </w:rPr>
    </w:lvl>
  </w:abstractNum>
  <w:abstractNum w:abstractNumId="2">
    <w:nsid w:val="6E701301"/>
    <w:multiLevelType w:val="hybridMultilevel"/>
    <w:tmpl w:val="97F4FBA0"/>
    <w:lvl w:ilvl="0" w:tplc="EF68F88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CC9242">
      <w:numFmt w:val="bullet"/>
      <w:lvlText w:val="•"/>
      <w:lvlJc w:val="left"/>
      <w:pPr>
        <w:ind w:left="563" w:hanging="140"/>
      </w:pPr>
      <w:rPr>
        <w:rFonts w:hint="default"/>
        <w:lang w:val="ru-RU" w:eastAsia="en-US" w:bidi="ar-SA"/>
      </w:rPr>
    </w:lvl>
    <w:lvl w:ilvl="2" w:tplc="8D4AC2E6">
      <w:numFmt w:val="bullet"/>
      <w:lvlText w:val="•"/>
      <w:lvlJc w:val="left"/>
      <w:pPr>
        <w:ind w:left="1107" w:hanging="140"/>
      </w:pPr>
      <w:rPr>
        <w:rFonts w:hint="default"/>
        <w:lang w:val="ru-RU" w:eastAsia="en-US" w:bidi="ar-SA"/>
      </w:rPr>
    </w:lvl>
    <w:lvl w:ilvl="3" w:tplc="6BD2ECD0">
      <w:numFmt w:val="bullet"/>
      <w:lvlText w:val="•"/>
      <w:lvlJc w:val="left"/>
      <w:pPr>
        <w:ind w:left="1650" w:hanging="140"/>
      </w:pPr>
      <w:rPr>
        <w:rFonts w:hint="default"/>
        <w:lang w:val="ru-RU" w:eastAsia="en-US" w:bidi="ar-SA"/>
      </w:rPr>
    </w:lvl>
    <w:lvl w:ilvl="4" w:tplc="9332746A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5" w:tplc="7E8AE762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  <w:lvl w:ilvl="6" w:tplc="2BD29618">
      <w:numFmt w:val="bullet"/>
      <w:lvlText w:val="•"/>
      <w:lvlJc w:val="left"/>
      <w:pPr>
        <w:ind w:left="3281" w:hanging="140"/>
      </w:pPr>
      <w:rPr>
        <w:rFonts w:hint="default"/>
        <w:lang w:val="ru-RU" w:eastAsia="en-US" w:bidi="ar-SA"/>
      </w:rPr>
    </w:lvl>
    <w:lvl w:ilvl="7" w:tplc="9ED26D0E">
      <w:numFmt w:val="bullet"/>
      <w:lvlText w:val="•"/>
      <w:lvlJc w:val="left"/>
      <w:pPr>
        <w:ind w:left="3825" w:hanging="140"/>
      </w:pPr>
      <w:rPr>
        <w:rFonts w:hint="default"/>
        <w:lang w:val="ru-RU" w:eastAsia="en-US" w:bidi="ar-SA"/>
      </w:rPr>
    </w:lvl>
    <w:lvl w:ilvl="8" w:tplc="1D9E8696">
      <w:numFmt w:val="bullet"/>
      <w:lvlText w:val="•"/>
      <w:lvlJc w:val="left"/>
      <w:pPr>
        <w:ind w:left="4368" w:hanging="140"/>
      </w:pPr>
      <w:rPr>
        <w:rFonts w:hint="default"/>
        <w:lang w:val="ru-RU" w:eastAsia="en-US" w:bidi="ar-SA"/>
      </w:rPr>
    </w:lvl>
  </w:abstractNum>
  <w:abstractNum w:abstractNumId="3">
    <w:nsid w:val="7FCB6B35"/>
    <w:multiLevelType w:val="hybridMultilevel"/>
    <w:tmpl w:val="54A0131A"/>
    <w:lvl w:ilvl="0" w:tplc="4976A5D6">
      <w:numFmt w:val="bullet"/>
      <w:lvlText w:val="•"/>
      <w:lvlJc w:val="left"/>
      <w:pPr>
        <w:ind w:left="14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28D7F2">
      <w:numFmt w:val="bullet"/>
      <w:lvlText w:val="•"/>
      <w:lvlJc w:val="left"/>
      <w:pPr>
        <w:ind w:left="1597" w:hanging="144"/>
      </w:pPr>
      <w:rPr>
        <w:rFonts w:hint="default"/>
        <w:lang w:val="ru-RU" w:eastAsia="en-US" w:bidi="ar-SA"/>
      </w:rPr>
    </w:lvl>
    <w:lvl w:ilvl="2" w:tplc="01A6BE66">
      <w:numFmt w:val="bullet"/>
      <w:lvlText w:val="•"/>
      <w:lvlJc w:val="left"/>
      <w:pPr>
        <w:ind w:left="3055" w:hanging="144"/>
      </w:pPr>
      <w:rPr>
        <w:rFonts w:hint="default"/>
        <w:lang w:val="ru-RU" w:eastAsia="en-US" w:bidi="ar-SA"/>
      </w:rPr>
    </w:lvl>
    <w:lvl w:ilvl="3" w:tplc="EBA473BC">
      <w:numFmt w:val="bullet"/>
      <w:lvlText w:val="•"/>
      <w:lvlJc w:val="left"/>
      <w:pPr>
        <w:ind w:left="4512" w:hanging="144"/>
      </w:pPr>
      <w:rPr>
        <w:rFonts w:hint="default"/>
        <w:lang w:val="ru-RU" w:eastAsia="en-US" w:bidi="ar-SA"/>
      </w:rPr>
    </w:lvl>
    <w:lvl w:ilvl="4" w:tplc="4ECECB96">
      <w:numFmt w:val="bullet"/>
      <w:lvlText w:val="•"/>
      <w:lvlJc w:val="left"/>
      <w:pPr>
        <w:ind w:left="5970" w:hanging="144"/>
      </w:pPr>
      <w:rPr>
        <w:rFonts w:hint="default"/>
        <w:lang w:val="ru-RU" w:eastAsia="en-US" w:bidi="ar-SA"/>
      </w:rPr>
    </w:lvl>
    <w:lvl w:ilvl="5" w:tplc="D8EC8512">
      <w:numFmt w:val="bullet"/>
      <w:lvlText w:val="•"/>
      <w:lvlJc w:val="left"/>
      <w:pPr>
        <w:ind w:left="7427" w:hanging="144"/>
      </w:pPr>
      <w:rPr>
        <w:rFonts w:hint="default"/>
        <w:lang w:val="ru-RU" w:eastAsia="en-US" w:bidi="ar-SA"/>
      </w:rPr>
    </w:lvl>
    <w:lvl w:ilvl="6" w:tplc="74763C50">
      <w:numFmt w:val="bullet"/>
      <w:lvlText w:val="•"/>
      <w:lvlJc w:val="left"/>
      <w:pPr>
        <w:ind w:left="8885" w:hanging="144"/>
      </w:pPr>
      <w:rPr>
        <w:rFonts w:hint="default"/>
        <w:lang w:val="ru-RU" w:eastAsia="en-US" w:bidi="ar-SA"/>
      </w:rPr>
    </w:lvl>
    <w:lvl w:ilvl="7" w:tplc="47340F32">
      <w:numFmt w:val="bullet"/>
      <w:lvlText w:val="•"/>
      <w:lvlJc w:val="left"/>
      <w:pPr>
        <w:ind w:left="10342" w:hanging="144"/>
      </w:pPr>
      <w:rPr>
        <w:rFonts w:hint="default"/>
        <w:lang w:val="ru-RU" w:eastAsia="en-US" w:bidi="ar-SA"/>
      </w:rPr>
    </w:lvl>
    <w:lvl w:ilvl="8" w:tplc="7002733E">
      <w:numFmt w:val="bullet"/>
      <w:lvlText w:val="•"/>
      <w:lvlJc w:val="left"/>
      <w:pPr>
        <w:ind w:left="11800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2E81"/>
    <w:rsid w:val="004C3812"/>
    <w:rsid w:val="0055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 w:right="3" w:hanging="180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hanging="630"/>
    </w:pPr>
  </w:style>
  <w:style w:type="paragraph" w:customStyle="1" w:styleId="TableParagraph">
    <w:name w:val="Table Paragraph"/>
    <w:basedOn w:val="a"/>
    <w:uiPriority w:val="1"/>
    <w:qFormat/>
    <w:pPr>
      <w:spacing w:before="12"/>
      <w:ind w:left="14"/>
    </w:pPr>
  </w:style>
  <w:style w:type="paragraph" w:styleId="a5">
    <w:name w:val="Balloon Text"/>
    <w:basedOn w:val="a"/>
    <w:link w:val="a6"/>
    <w:uiPriority w:val="99"/>
    <w:semiHidden/>
    <w:unhideWhenUsed/>
    <w:rsid w:val="004C38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1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 w:right="3" w:hanging="180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hanging="630"/>
    </w:pPr>
  </w:style>
  <w:style w:type="paragraph" w:customStyle="1" w:styleId="TableParagraph">
    <w:name w:val="Table Paragraph"/>
    <w:basedOn w:val="a"/>
    <w:uiPriority w:val="1"/>
    <w:qFormat/>
    <w:pPr>
      <w:spacing w:before="12"/>
      <w:ind w:left="14"/>
    </w:pPr>
  </w:style>
  <w:style w:type="paragraph" w:styleId="a5">
    <w:name w:val="Balloon Text"/>
    <w:basedOn w:val="a"/>
    <w:link w:val="a6"/>
    <w:uiPriority w:val="99"/>
    <w:semiHidden/>
    <w:unhideWhenUsed/>
    <w:rsid w:val="004C38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1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1627</Words>
  <Characters>9277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Admin</cp:lastModifiedBy>
  <cp:revision>3</cp:revision>
  <dcterms:created xsi:type="dcterms:W3CDTF">2025-10-21T10:40:00Z</dcterms:created>
  <dcterms:modified xsi:type="dcterms:W3CDTF">2025-10-21T09:48:00Z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2025-10-21T00:00:00Z</vt:filetime>
  </property>
  <property fmtid="{D5CDD505-2E9C-101B-9397-08002B2CF9AE}" pid="5" name="Producer">
    <vt:lpwstr>Icecream PDF Converter</vt:lpwstr>
  </property>
</Properties>
</file>